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05" w:rsidRPr="006926BC" w:rsidRDefault="00253805" w:rsidP="00253805">
      <w:pPr>
        <w:pStyle w:val="AralkYok"/>
        <w:jc w:val="center"/>
        <w:rPr>
          <w:b/>
          <w:sz w:val="24"/>
        </w:rPr>
      </w:pPr>
      <w:r w:rsidRPr="006926BC">
        <w:rPr>
          <w:b/>
          <w:sz w:val="24"/>
        </w:rPr>
        <w:t>BEYOBASI İLKOKULU 4/A SINIFI</w:t>
      </w:r>
    </w:p>
    <w:p w:rsidR="00253805" w:rsidRDefault="00253805" w:rsidP="00253805">
      <w:pPr>
        <w:pStyle w:val="AralkYok"/>
        <w:jc w:val="center"/>
        <w:rPr>
          <w:b/>
          <w:sz w:val="24"/>
        </w:rPr>
      </w:pPr>
      <w:r w:rsidRPr="006926BC">
        <w:rPr>
          <w:b/>
          <w:sz w:val="24"/>
        </w:rPr>
        <w:t>SOSYAL BİLGİLER DERSİ 2.DÖNEM</w:t>
      </w:r>
      <w:r>
        <w:rPr>
          <w:b/>
          <w:sz w:val="24"/>
        </w:rPr>
        <w:t xml:space="preserve"> 1.SINAVA HAZIRLIK ÇALIŞMALARI-5</w:t>
      </w:r>
    </w:p>
    <w:p w:rsidR="00253805" w:rsidRPr="006926BC" w:rsidRDefault="00253805" w:rsidP="00253805">
      <w:pPr>
        <w:pStyle w:val="AralkYok"/>
        <w:jc w:val="center"/>
        <w:rPr>
          <w:b/>
          <w:sz w:val="24"/>
        </w:rPr>
      </w:pPr>
    </w:p>
    <w:p w:rsidR="00C80BBE" w:rsidRDefault="0024711D" w:rsidP="00B97CF6">
      <w:pPr>
        <w:shd w:val="clear" w:color="auto" w:fill="FFFFFF"/>
        <w:spacing w:after="0" w:line="280" w:lineRule="exact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A</w:t>
      </w:r>
      <w:r w:rsidR="00C80BBE"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- Aşağıdaki cümlelerde boş bırakılan yerlere kutucuklarda verilmiş sözcüklerden</w:t>
      </w:r>
      <w:r w:rsidR="00B97CF6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 </w:t>
      </w:r>
      <w:bookmarkStart w:id="0" w:name="_GoBack"/>
      <w:bookmarkEnd w:id="0"/>
      <w:r w:rsidR="00253805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uygun olanları yazınız.</w:t>
      </w:r>
    </w:p>
    <w:p w:rsidR="00134F7D" w:rsidRPr="00C80BBE" w:rsidRDefault="00134F7D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</w:p>
    <w:p w:rsidR="00C80BBE" w:rsidRDefault="00C80BBE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 xml:space="preserve">  Mısırlılar-miladi-garanti-radyasyon-Edison-mucit-</w:t>
      </w:r>
      <w:r w:rsidR="00F36478" w:rsidRPr="00F36478">
        <w:rPr>
          <w:rFonts w:ascii="Comic Sans MS" w:hAnsi="Comic Sans MS" w:cs="Arial"/>
          <w:b/>
          <w:color w:val="000000"/>
        </w:rPr>
        <w:t xml:space="preserve"> </w:t>
      </w:r>
      <w:r w:rsidR="00F36478" w:rsidRPr="004C03BC">
        <w:rPr>
          <w:rFonts w:ascii="Comic Sans MS" w:hAnsi="Comic Sans MS" w:cs="Arial"/>
          <w:b/>
          <w:color w:val="000000"/>
        </w:rPr>
        <w:t xml:space="preserve">Graham Bell   </w:t>
      </w:r>
      <w:r w:rsidRPr="00C80BBE"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  <w:t>-eğitim-ateş-güneş</w:t>
      </w:r>
    </w:p>
    <w:p w:rsidR="00134F7D" w:rsidRPr="00C80BBE" w:rsidRDefault="00134F7D" w:rsidP="00C80BBE">
      <w:pPr>
        <w:spacing w:after="0" w:line="240" w:lineRule="auto"/>
        <w:rPr>
          <w:rFonts w:ascii="Comic Sans MS" w:eastAsia="HelveticaTrkBold" w:hAnsi="Comic Sans MS" w:cs="Times New Roman"/>
          <w:b/>
          <w:sz w:val="20"/>
          <w:szCs w:val="20"/>
          <w:lang w:eastAsia="tr-TR"/>
        </w:rPr>
      </w:pPr>
    </w:p>
    <w:p w:rsidR="00C80BBE" w:rsidRPr="00C80BBE" w:rsidRDefault="00C80BBE" w:rsidP="00C80BBE">
      <w:pPr>
        <w:autoSpaceDE w:val="0"/>
        <w:autoSpaceDN w:val="0"/>
        <w:adjustRightInd w:val="0"/>
        <w:spacing w:after="0" w:line="240" w:lineRule="auto"/>
        <w:rPr>
          <w:rFonts w:ascii="Comic Sans MS" w:eastAsia="HelveticaTrkBold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1-Elektrik ampulü ..................................................tarafından icat edilmiştir.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HelveticaTrkBold" w:hAnsi="Comic Sans MS" w:cs="Times New Roman"/>
          <w:sz w:val="20"/>
          <w:szCs w:val="20"/>
          <w:lang w:eastAsia="tr-TR"/>
        </w:rPr>
        <w:t>2-Bilgisayar ve cep telefonu çevrelerine ...............................................yayan teknolojik ürünlerdir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3-Tepegöz ………………………………………...alanında kullanılan bir teknolojik  araçtır.</w:t>
      </w:r>
    </w:p>
    <w:p w:rsidR="00F36478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4-</w:t>
      </w: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r w:rsidR="00F36478" w:rsidRPr="003804D9">
        <w:rPr>
          <w:rFonts w:ascii="Comic Sans MS" w:hAnsi="Comic Sans MS" w:cs="Tahoma"/>
          <w:sz w:val="20"/>
          <w:szCs w:val="20"/>
        </w:rPr>
        <w:t>Telefonu ……………………………… icat etmiştir</w:t>
      </w:r>
      <w:r w:rsidR="00F36478"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5-Satın aldığımız ürünlerin ……………………………………………belgesi olmalıdır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C80BBE">
        <w:rPr>
          <w:rFonts w:ascii="Comic Sans MS" w:eastAsia="Times New Roman" w:hAnsi="Comic Sans MS" w:cs="Arial"/>
          <w:sz w:val="20"/>
          <w:szCs w:val="20"/>
        </w:rPr>
        <w:t>6-………………………………………saatini geceleyin ve kapalı havalarda kullanmak mümkün değildir.</w:t>
      </w:r>
    </w:p>
    <w:p w:rsidR="00C80BBE" w:rsidRPr="00C80BBE" w:rsidRDefault="00C80BBE" w:rsidP="00C80BBE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7-</w:t>
      </w:r>
      <w:r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İlk güneş takvimini düzenleyen topluluk ……………………………………………’dır.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8-İlk insanlarda aydınlatma ……………………………………………   bulunmasıyla başlamıştır.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Arial"/>
          <w:sz w:val="20"/>
          <w:szCs w:val="20"/>
          <w:lang w:eastAsia="tr-TR"/>
        </w:rPr>
        <w:t>9-Yeni bir buluş ortaya koyan kişiye ………………………………… ………..denir</w:t>
      </w:r>
    </w:p>
    <w:p w:rsidR="00C80BBE" w:rsidRPr="00C80BBE" w:rsidRDefault="00C80BBE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10-   1926 yılından beri ülkemizde ………………………….……………….. takvim kullanılmaya başlanmıştır.</w:t>
      </w:r>
    </w:p>
    <w:p w:rsidR="0024711D" w:rsidRDefault="0024711D" w:rsidP="00C80BBE"/>
    <w:p w:rsidR="00C80BBE" w:rsidRPr="00C80BBE" w:rsidRDefault="00C80BBE" w:rsidP="00C80BBE">
      <w:pPr>
        <w:rPr>
          <w:rFonts w:ascii="Comic Sans MS" w:hAnsi="Comic Sans MS"/>
          <w:b/>
        </w:rPr>
      </w:pPr>
      <w:r w:rsidRPr="00C80BBE">
        <w:rPr>
          <w:rFonts w:ascii="Comic Sans MS" w:hAnsi="Comic Sans MS"/>
          <w:b/>
        </w:rPr>
        <w:t>B. Aşağıdaki cümlelerden doğru olanların başına D, yanlış olanların başına Y yazınız</w:t>
      </w:r>
      <w:r w:rsidR="00134F7D">
        <w:rPr>
          <w:rFonts w:ascii="Comic Sans MS" w:hAnsi="Comic Sans MS"/>
          <w:b/>
        </w:rPr>
        <w:t>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1. CE işareti, bir ürünün gerekli sağlık ve güvenlik şartlarını taşıdığını gösterir.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2.Aile bütçesini hazırlarken zorunlu giderlere (elektrik, su, beslenme vb.) öncelik  vermeliyiz.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3.Teleferik ve faytonun kullanım alanları aynı değildir.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4.Hicri Takvim, Hz. Muhammed'in Mekke'den, Medine'ye göç etmesini esas alan takvimdir.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5.</w:t>
      </w:r>
      <w:r w:rsidR="00C80BBE" w:rsidRPr="00C80BBE">
        <w:rPr>
          <w:rFonts w:ascii="Comic Sans MS" w:hAnsi="Comic Sans MS"/>
          <w:sz w:val="20"/>
          <w:szCs w:val="20"/>
        </w:rPr>
        <w:t xml:space="preserve"> Garanti belgesi, bir ürünün kaliteli olduğuna dair belgelerden biridir.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6.Ay takvimindeki gün sayısı ile Güneş takvimindeki gün sayısı aynıdır.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7.Zamanı en doğru şekilde mekanik saatlerle ölçeriz.</w:t>
      </w:r>
    </w:p>
    <w:p w:rsidR="00C80BBE" w:rsidRPr="00C80BBE" w:rsidRDefault="00F36478" w:rsidP="00C80BBE">
      <w:pPr>
        <w:rPr>
          <w:rFonts w:ascii="Comic Sans MS" w:hAnsi="Comic Sans MS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8.Aydınlatma teknolojileri ateşin bulunmasıyla başlamıştır.</w:t>
      </w:r>
    </w:p>
    <w:p w:rsidR="00C80BBE" w:rsidRPr="00C80BBE" w:rsidRDefault="00F36478" w:rsidP="00C80BBE">
      <w:pPr>
        <w:shd w:val="clear" w:color="auto" w:fill="FFFFFF"/>
        <w:spacing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hAnsi="Comic Sans MS"/>
        </w:rPr>
        <w:t>9.</w:t>
      </w:r>
      <w:r w:rsidR="00C80BBE" w:rsidRPr="00C80BBE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Teknolojinin hiçbir olumsuz etkisi yoktur.</w:t>
      </w:r>
    </w:p>
    <w:p w:rsidR="00C80BBE" w:rsidRDefault="00F36478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hAnsi="Comic Sans MS"/>
        </w:rPr>
        <w:t>(       )</w:t>
      </w:r>
      <w:r w:rsidR="00C80BBE" w:rsidRPr="00C80BBE">
        <w:rPr>
          <w:rFonts w:ascii="Comic Sans MS" w:eastAsia="Times New Roman" w:hAnsi="Comic Sans MS" w:cs="Times New Roman"/>
          <w:sz w:val="20"/>
          <w:szCs w:val="20"/>
          <w:lang w:eastAsia="tr-TR"/>
        </w:rPr>
        <w:t>10.Elektriğin bulunmasıyla gaz lambalarının kullanımı yaygınlaşmıştır.</w:t>
      </w:r>
    </w:p>
    <w:p w:rsidR="0024711D" w:rsidRPr="00C80BBE" w:rsidRDefault="0024711D" w:rsidP="00C80BB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C80BBE" w:rsidRPr="00F36478" w:rsidRDefault="00C80BBE" w:rsidP="00C80BBE">
      <w:pPr>
        <w:rPr>
          <w:b/>
        </w:rPr>
      </w:pPr>
      <w:r w:rsidRPr="00F36478">
        <w:rPr>
          <w:b/>
        </w:rPr>
        <w:t>C. Aşağıda bazı teknolojik ürünlerin adları ve bunların kullanım alanları verilmiştir. Teknolojik ürünleri ilişkili olduğu</w:t>
      </w:r>
      <w:r w:rsidR="000721C6">
        <w:rPr>
          <w:b/>
        </w:rPr>
        <w:t xml:space="preserve"> alanla eşleştiriniz. (10</w:t>
      </w:r>
      <w:r w:rsidR="00F36478">
        <w:rPr>
          <w:b/>
        </w:rPr>
        <w:t xml:space="preserve"> PUAN)</w:t>
      </w:r>
    </w:p>
    <w:p w:rsidR="00C80BBE" w:rsidRDefault="00C80BBE" w:rsidP="00C80BBE">
      <w:r>
        <w:t xml:space="preserve">1. Rontgen                                               </w:t>
      </w:r>
      <w:r w:rsidR="00F36478">
        <w:rPr>
          <w:rFonts w:ascii="Comic Sans MS" w:hAnsi="Comic Sans MS"/>
        </w:rPr>
        <w:t>(       )</w:t>
      </w:r>
      <w:r>
        <w:t xml:space="preserve">          Tarım</w:t>
      </w:r>
    </w:p>
    <w:p w:rsidR="00C80BBE" w:rsidRDefault="0024711D" w:rsidP="00C80BBE">
      <w:r>
        <w:t>2. Tepegöz</w:t>
      </w:r>
      <w:r w:rsidR="00C80BBE">
        <w:t xml:space="preserve">               </w:t>
      </w:r>
      <w:r w:rsidR="00F36478">
        <w:t xml:space="preserve">                             </w:t>
      </w:r>
      <w:r w:rsidR="00C80BBE">
        <w:t xml:space="preserve">   </w:t>
      </w:r>
      <w:r w:rsidR="00F36478">
        <w:rPr>
          <w:rFonts w:ascii="Comic Sans MS" w:hAnsi="Comic Sans MS"/>
        </w:rPr>
        <w:t>(       )</w:t>
      </w:r>
      <w:r w:rsidR="00C80BBE">
        <w:t xml:space="preserve">       </w:t>
      </w:r>
      <w:r w:rsidR="00F36478">
        <w:t xml:space="preserve">   </w:t>
      </w:r>
      <w:r w:rsidR="00C80BBE">
        <w:t>Ulaşım</w:t>
      </w:r>
    </w:p>
    <w:p w:rsidR="00C80BBE" w:rsidRDefault="00C80BBE" w:rsidP="00C80BBE">
      <w:r>
        <w:t xml:space="preserve">3. Biçerdöver               </w:t>
      </w:r>
      <w:r w:rsidR="00F36478">
        <w:t xml:space="preserve">                             </w:t>
      </w:r>
      <w:r w:rsidR="00F36478">
        <w:rPr>
          <w:rFonts w:ascii="Comic Sans MS" w:hAnsi="Comic Sans MS"/>
        </w:rPr>
        <w:t>(       )</w:t>
      </w:r>
      <w:r>
        <w:t xml:space="preserve">   </w:t>
      </w:r>
      <w:r w:rsidR="00F36478">
        <w:t xml:space="preserve"> </w:t>
      </w:r>
      <w:r>
        <w:t xml:space="preserve">  </w:t>
      </w:r>
      <w:r w:rsidR="00F36478">
        <w:t xml:space="preserve">   </w:t>
      </w:r>
      <w:r>
        <w:t>Eğitim</w:t>
      </w:r>
    </w:p>
    <w:p w:rsidR="00C80BBE" w:rsidRDefault="00C80BBE" w:rsidP="00C80BBE">
      <w:r>
        <w:t xml:space="preserve">4. Televizyon              </w:t>
      </w:r>
      <w:r w:rsidR="00F36478">
        <w:t xml:space="preserve">                              </w:t>
      </w:r>
      <w:r>
        <w:t xml:space="preserve"> </w:t>
      </w:r>
      <w:r w:rsidR="00F36478">
        <w:rPr>
          <w:rFonts w:ascii="Comic Sans MS" w:hAnsi="Comic Sans MS"/>
        </w:rPr>
        <w:t>(       )</w:t>
      </w:r>
      <w:r>
        <w:t xml:space="preserve">    </w:t>
      </w:r>
      <w:r w:rsidR="00F36478">
        <w:t xml:space="preserve">    </w:t>
      </w:r>
      <w:r>
        <w:t xml:space="preserve"> Haberleşme</w:t>
      </w:r>
    </w:p>
    <w:p w:rsidR="00C80BBE" w:rsidRDefault="00C80BBE" w:rsidP="00C80BBE">
      <w:r>
        <w:t xml:space="preserve">5. Tren                                  </w:t>
      </w:r>
      <w:r w:rsidR="00F36478">
        <w:t xml:space="preserve">                     </w:t>
      </w:r>
      <w:r w:rsidR="00F36478">
        <w:rPr>
          <w:rFonts w:ascii="Comic Sans MS" w:hAnsi="Comic Sans MS"/>
        </w:rPr>
        <w:t>(       )</w:t>
      </w:r>
      <w:r>
        <w:t xml:space="preserve">   </w:t>
      </w:r>
      <w:r w:rsidR="00F36478">
        <w:t xml:space="preserve">       </w:t>
      </w:r>
      <w:r>
        <w:t>Sağlık</w:t>
      </w:r>
    </w:p>
    <w:p w:rsidR="00254A7A" w:rsidRPr="0024711D" w:rsidRDefault="00254A7A" w:rsidP="0024711D">
      <w:pPr>
        <w:sectPr w:rsidR="00254A7A" w:rsidRPr="0024711D" w:rsidSect="00C80BB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54A7A" w:rsidRPr="0024711D" w:rsidRDefault="0047189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lastRenderedPageBreak/>
        <w:t xml:space="preserve"> </w:t>
      </w:r>
      <w:r w:rsidR="0024711D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)Aşağıdaki sorulardan doğru cevapları işaretleyiniz.(4P)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1)Aşağıdakilerden hangisi teknolojik ürünlerin doğru kullanılmaması nedeniyle ortaya çıkabilecek sorunlardan 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değildir?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A-Ses kirliliği               B-Çevre kirliliği        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C-Depremler ve sel           D-Işık kirliliği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54A7A" w:rsidRPr="00254A7A" w:rsidRDefault="0024711D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) </w:t>
      </w:r>
      <w:r w:rsidR="00254A7A" w:rsidRPr="00254A7A">
        <w:rPr>
          <w:rFonts w:ascii="Comic Sans MS" w:eastAsia="Times New Roman" w:hAnsi="Comic Sans MS" w:cs="Times New Roman"/>
          <w:b/>
          <w:iCs/>
          <w:sz w:val="20"/>
          <w:szCs w:val="20"/>
          <w:lang w:eastAsia="tr-TR"/>
        </w:rPr>
        <w:t>Hz. İsa'nın doğumunu başlangıç kabul eden takvim hangisidir?</w:t>
      </w:r>
      <w:r w:rsidR="00254A7A"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 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A)Rumi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  <w:t xml:space="preserve">B)Hicri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 xml:space="preserve">C)Miladi takvim </w:t>
      </w:r>
      <w:r w:rsidRPr="00254A7A"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  <w:tab/>
        <w:t>D)12 hayvanlı takvim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bCs/>
          <w:iCs/>
          <w:sz w:val="20"/>
          <w:szCs w:val="20"/>
          <w:lang w:eastAsia="tr-TR"/>
        </w:rPr>
      </w:pPr>
    </w:p>
    <w:p w:rsidR="00254A7A" w:rsidRPr="00254A7A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3)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Ülkemizde Hicri Takvim yerine miladi takvim kabul edilmesinin en önemli nedeni aşağıdakilerden hangisidir?</w:t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A-Yeniliğe ihtiyaç olması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B-Hicri takvimin yanlış olması</w:t>
      </w:r>
    </w:p>
    <w:p w:rsidR="00254A7A" w:rsidRPr="00254A7A" w:rsidRDefault="00254A7A" w:rsidP="00254A7A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C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-Uluslar arası ilişkileri kolaylaştırması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D-Avrupa ülkelerine duyulan hayranlık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54A7A" w:rsidRDefault="0024711D" w:rsidP="00254A7A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4)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“Miladi takvim…………….yılına göre düzenlenmiştir.”ifadesinde boş bırakılan aşağıdakilerden hangisi yazılırs</w:t>
      </w:r>
      <w:r w:rsid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  ifade doğru olur? </w:t>
      </w:r>
    </w:p>
    <w:p w:rsidR="00254A7A" w:rsidRPr="00254A7A" w:rsidRDefault="00254A7A" w:rsidP="00254A7A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A-Ay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B-güneş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C-Dünya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D-Yıldız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F57DC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5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254A7A" w:rsidRPr="00254A7A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Müslümanlar,  hangi olayı takvimlerine başlangıç tarihi olarak kabul etmişlerdir?</w:t>
      </w:r>
    </w:p>
    <w:p w:rsid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A)   Hz. Muhammed'in Mekke'den Medine'ye göçünü       </w:t>
      </w: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B)   Hz. Muhammed'in ölümünü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  Hz. Muhammed'in doğumunu                                 D)   Hz. İsa'nın doğumunu</w:t>
      </w:r>
    </w:p>
    <w:p w:rsidR="00254A7A" w:rsidRPr="00254A7A" w:rsidRDefault="00254A7A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F57DC" w:rsidRDefault="0024711D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)</w:t>
      </w:r>
      <w:r w:rsidR="00254A7A" w:rsidRPr="00254A7A">
        <w:rPr>
          <w:rFonts w:ascii="Comic Sans MS" w:eastAsia="Times New Roman" w:hAnsi="Comic Sans MS" w:cs="Tahoma"/>
          <w:b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ilkel bir haberleşme yöntemi </w:t>
      </w:r>
      <w:r w:rsidR="002F57DC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değildir?</w:t>
      </w:r>
    </w:p>
    <w:p w:rsidR="002F57DC" w:rsidRPr="002F57DC" w:rsidRDefault="00254A7A" w:rsidP="00254A7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A) Dumanla haberleşme                      </w:t>
      </w:r>
      <w:r w:rsidR="002F57DC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254A7A" w:rsidRPr="00254A7A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B) Boruyla haberleşme </w:t>
      </w:r>
    </w:p>
    <w:p w:rsidR="002F57DC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Postayla haberleşme                       </w:t>
      </w:r>
    </w:p>
    <w:p w:rsidR="00254A7A" w:rsidRPr="00254A7A" w:rsidRDefault="002F57DC" w:rsidP="00254A7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254A7A" w:rsidRPr="00254A7A">
        <w:rPr>
          <w:rFonts w:ascii="Comic Sans MS" w:eastAsia="Times New Roman" w:hAnsi="Comic Sans MS" w:cs="Times New Roman"/>
          <w:sz w:val="20"/>
          <w:szCs w:val="20"/>
          <w:lang w:eastAsia="tr-TR"/>
        </w:rPr>
        <w:t>D) Güvercinle haberleşme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7)</w:t>
      </w:r>
      <w:r w:rsidR="0047189A" w:rsidRPr="0047189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Aşağıdaki teknolojik gelişmelerin hangisi sağlıkla ilgili değildir?</w:t>
      </w:r>
    </w:p>
    <w:p w:rsidR="0047189A" w:rsidRDefault="0047189A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A)Steteskop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B)Röntgen cihazı</w:t>
      </w:r>
    </w:p>
    <w:p w:rsidR="0047189A" w:rsidRDefault="0047189A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C)Diyaliz makinesi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D)Projeksiyon</w:t>
      </w:r>
    </w:p>
    <w:p w:rsidR="00823B25" w:rsidRPr="0047189A" w:rsidRDefault="00823B25" w:rsidP="0047189A">
      <w:pPr>
        <w:tabs>
          <w:tab w:val="num" w:pos="90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8)</w:t>
      </w:r>
      <w:r w:rsidR="0047189A" w:rsidRPr="0047189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’UÇAK- DEFTER- GÖZLÜK’’ ürünlerinin kullanım alanlarına göre doğru sıralaması hangi seçenektedir?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>A) ulaşım- eğitim-sağlık    B) eğitim-sağlık-ulaşım      C) sağlık-eğitim-ulaşım         D) ulaşım- sağlık- eğitim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Arial"/>
          <w:b/>
          <w:sz w:val="20"/>
          <w:szCs w:val="20"/>
          <w:lang w:eastAsia="tr-TR"/>
        </w:rPr>
        <w:t>9)</w:t>
      </w:r>
      <w:r w:rsidR="0047189A" w:rsidRPr="0047189A">
        <w:rPr>
          <w:rFonts w:ascii="Comic Sans MS" w:eastAsia="Times New Roman" w:hAnsi="Comic Sans MS" w:cs="Arial"/>
          <w:b/>
          <w:sz w:val="20"/>
          <w:szCs w:val="20"/>
          <w:lang w:eastAsia="tr-TR"/>
        </w:rPr>
        <w:t xml:space="preserve">- </w:t>
      </w:r>
      <w:r w:rsidR="0047189A" w:rsidRPr="0047189A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Aşağıdaki saat türlerinden hangisinin icadı, diğerlerine göre daha yenidir?</w:t>
      </w:r>
    </w:p>
    <w:p w:rsidR="0047189A" w:rsidRDefault="0047189A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>A) Su saati                           B) Kol saati         C)  Güneş saati                     D) Kum saati</w:t>
      </w:r>
    </w:p>
    <w:p w:rsidR="0024711D" w:rsidRPr="0047189A" w:rsidRDefault="0024711D" w:rsidP="0047189A">
      <w:pPr>
        <w:shd w:val="clear" w:color="auto" w:fill="FFFFFF"/>
        <w:spacing w:after="0" w:line="280" w:lineRule="exact"/>
        <w:ind w:left="382" w:hanging="367"/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10)</w:t>
      </w:r>
      <w:r w:rsidR="0047189A" w:rsidRPr="0047189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- Bir güneş yılı kaç gün, kaç saattir?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A)366 gün,8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                                   B)365 gün,8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C)365 gün, 6 saat</w:t>
      </w:r>
      <w:r w:rsidRPr="0047189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 xml:space="preserve">                                       D)366 gün, 2 saat</w:t>
      </w:r>
    </w:p>
    <w:p w:rsidR="0024711D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11)</w:t>
      </w:r>
      <w:r w:rsidR="0047189A" w:rsidRPr="0047189A">
        <w:rPr>
          <w:rFonts w:ascii="Comic Sans MS" w:eastAsia="Times New Roman" w:hAnsi="Comic Sans MS" w:cs="Times New Roman"/>
          <w:b/>
          <w:color w:val="000000"/>
          <w:sz w:val="20"/>
          <w:szCs w:val="20"/>
          <w:lang w:eastAsia="tr-TR"/>
        </w:rPr>
        <w:t>Zamanın gün, ay, yıl gibi parçalara bölünüp düzenli bir sırayla gösteren çizelgeye ne nedir?</w:t>
      </w:r>
    </w:p>
    <w:p w:rsid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 tarih                         B) saat</w:t>
      </w: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ab/>
        <w:t xml:space="preserve">                   C) takvim </w:t>
      </w:r>
      <w:r w:rsidRPr="0047189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ab/>
        <w:t xml:space="preserve">                           D) sene</w:t>
      </w:r>
    </w:p>
    <w:p w:rsidR="0047189A" w:rsidRPr="0047189A" w:rsidRDefault="0047189A" w:rsidP="0047189A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>12)</w:t>
      </w:r>
      <w:r w:rsidR="0047189A"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Satın aldığımız bir malın bozuk çıkması durumunda satıcı ürünü geri almazsa nereye başvurmamız gerekir?</w:t>
      </w:r>
    </w:p>
    <w:p w:rsidR="0047189A" w:rsidRPr="0047189A" w:rsidRDefault="0047189A" w:rsidP="0047189A">
      <w:pPr>
        <w:shd w:val="clear" w:color="auto" w:fill="F3F3F3"/>
        <w:spacing w:after="0" w:line="240" w:lineRule="auto"/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</w:pP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A) 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>Tüketiciyi Koruma Derneği TÜKODER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47189A"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  <w:t xml:space="preserve"> </w:t>
      </w: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B)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TBMM</w:t>
      </w:r>
    </w:p>
    <w:p w:rsidR="0047189A" w:rsidRPr="0047189A" w:rsidRDefault="0047189A" w:rsidP="0047189A">
      <w:pPr>
        <w:shd w:val="clear" w:color="auto" w:fill="F3F3F3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</w:pP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C)</w:t>
      </w:r>
      <w:r w:rsidRPr="0047189A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İnsan Hakları Derneği</w:t>
      </w:r>
      <w:r w:rsidRPr="0047189A">
        <w:rPr>
          <w:rFonts w:ascii="Comic Sans MS" w:eastAsia="Times New Roman" w:hAnsi="Comic Sans MS" w:cs="Arial"/>
          <w:b/>
          <w:color w:val="000000"/>
          <w:sz w:val="24"/>
          <w:szCs w:val="24"/>
          <w:lang w:eastAsia="tr-TR"/>
        </w:rPr>
        <w:t xml:space="preserve">                       </w:t>
      </w:r>
      <w:r w:rsidRPr="0047189A">
        <w:rPr>
          <w:rFonts w:ascii="Comic Sans MS" w:eastAsia="Times New Roman" w:hAnsi="Comic Sans MS" w:cs="Arial"/>
          <w:b/>
          <w:sz w:val="24"/>
          <w:szCs w:val="24"/>
          <w:lang w:eastAsia="tr-TR"/>
        </w:rPr>
        <w:t>D)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Hayvanları Koruma Derneği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</w:t>
      </w:r>
    </w:p>
    <w:p w:rsidR="0024711D" w:rsidRDefault="0024711D" w:rsidP="0047189A">
      <w:pPr>
        <w:spacing w:after="0" w:line="240" w:lineRule="auto"/>
        <w:rPr>
          <w:rFonts w:ascii="Arial" w:eastAsia="Calibri" w:hAnsi="Arial" w:cs="Arial"/>
          <w:b/>
          <w:noProof/>
          <w:sz w:val="24"/>
          <w:szCs w:val="24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Arial" w:eastAsia="Calibri" w:hAnsi="Arial" w:cs="Arial"/>
          <w:b/>
          <w:noProof/>
          <w:sz w:val="24"/>
          <w:szCs w:val="24"/>
          <w:lang w:eastAsia="tr-TR"/>
        </w:rPr>
      </w:pPr>
      <w:r>
        <w:rPr>
          <w:rFonts w:ascii="Arial" w:eastAsia="Calibri" w:hAnsi="Arial" w:cs="Arial"/>
          <w:b/>
          <w:noProof/>
          <w:sz w:val="24"/>
          <w:szCs w:val="24"/>
          <w:lang w:eastAsia="tr-TR"/>
        </w:rPr>
        <w:t>13)</w:t>
      </w:r>
      <w:r w:rsidR="0047189A"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Aşağıdakilerden hangisi, "bir insanın, geçimini sağlamak için sürekli yaptığı iş" anlamındadır?</w:t>
      </w:r>
    </w:p>
    <w:p w:rsidR="0047189A" w:rsidRPr="0047189A" w:rsidRDefault="0047189A" w:rsidP="0047189A">
      <w:pPr>
        <w:spacing w:after="0" w:line="240" w:lineRule="auto"/>
        <w:rPr>
          <w:rFonts w:ascii="Arial" w:eastAsia="Calibri" w:hAnsi="Arial" w:cs="Arial"/>
          <w:noProof/>
          <w:sz w:val="24"/>
          <w:szCs w:val="24"/>
          <w:lang w:eastAsia="tr-TR"/>
        </w:rPr>
      </w:pP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A)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hobi          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B)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çalışma     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C)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ihtiyaç    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ab/>
        <w:t xml:space="preserve">         </w:t>
      </w:r>
      <w:r w:rsidRPr="0047189A">
        <w:rPr>
          <w:rFonts w:ascii="Arial" w:eastAsia="Calibri" w:hAnsi="Arial" w:cs="Arial"/>
          <w:b/>
          <w:noProof/>
          <w:sz w:val="24"/>
          <w:szCs w:val="24"/>
          <w:lang w:eastAsia="tr-TR"/>
        </w:rPr>
        <w:t>D)</w:t>
      </w:r>
      <w:r w:rsidRPr="0047189A">
        <w:rPr>
          <w:rFonts w:ascii="Arial" w:eastAsia="Calibri" w:hAnsi="Arial" w:cs="Arial"/>
          <w:noProof/>
          <w:sz w:val="24"/>
          <w:szCs w:val="24"/>
          <w:lang w:eastAsia="tr-TR"/>
        </w:rPr>
        <w:t xml:space="preserve"> meslek</w:t>
      </w:r>
    </w:p>
    <w:p w:rsidR="0024711D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24711D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</w:p>
    <w:p w:rsidR="0047189A" w:rsidRPr="0047189A" w:rsidRDefault="0024711D" w:rsidP="0047189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>14)</w:t>
      </w:r>
      <w:r w:rsidR="0047189A" w:rsidRPr="0047189A">
        <w:rPr>
          <w:rFonts w:ascii="Arial" w:eastAsia="Times New Roman" w:hAnsi="Arial" w:cs="Arial"/>
          <w:b/>
          <w:bCs/>
          <w:color w:val="000000"/>
          <w:sz w:val="24"/>
          <w:szCs w:val="24"/>
          <w:lang w:eastAsia="tr-TR"/>
        </w:rPr>
        <w:t xml:space="preserve">.       </w:t>
      </w:r>
      <w:r w:rsidR="0047189A"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I</w:t>
      </w:r>
      <w:r w:rsidR="0047189A"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.    ampul              </w:t>
      </w:r>
      <w:r w:rsidR="0047189A"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II. </w:t>
      </w:r>
      <w:r w:rsidR="0047189A"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meşale                  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Cs/>
          <w:color w:val="000000"/>
          <w:sz w:val="24"/>
          <w:szCs w:val="24"/>
          <w:lang w:eastAsia="tr-TR"/>
        </w:rPr>
        <w:t xml:space="preserve">  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III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. florsan     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IV. 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>kandil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bCs/>
          <w:color w:val="000000"/>
          <w:sz w:val="8"/>
          <w:szCs w:val="24"/>
          <w:lang w:eastAsia="tr-TR"/>
        </w:rPr>
      </w:pPr>
    </w:p>
    <w:p w:rsidR="0047189A" w:rsidRPr="0047189A" w:rsidRDefault="0047189A" w:rsidP="0047189A">
      <w:pPr>
        <w:tabs>
          <w:tab w:val="num" w:pos="90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Yukarıda verilen  aydınlatma teknolojilerinin geçmişten günümüze doğru sıralanışı aşağıdakilerden hangisidir? </w:t>
      </w:r>
    </w:p>
    <w:p w:rsidR="0047189A" w:rsidRPr="0047189A" w:rsidRDefault="0047189A" w:rsidP="004718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II – IV – I</w:t>
      </w:r>
      <w:r w:rsidR="0024711D">
        <w:rPr>
          <w:rFonts w:ascii="Arial" w:eastAsia="Times New Roman" w:hAnsi="Arial" w:cs="Arial"/>
          <w:sz w:val="24"/>
          <w:szCs w:val="24"/>
          <w:lang w:eastAsia="tr-TR"/>
        </w:rPr>
        <w:t xml:space="preserve">II – I               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 II – III – I – IV              </w:t>
      </w:r>
    </w:p>
    <w:p w:rsidR="0047189A" w:rsidRPr="0047189A" w:rsidRDefault="0047189A" w:rsidP="0047189A">
      <w:pPr>
        <w:framePr w:hSpace="141" w:wrap="around" w:vAnchor="text" w:hAnchor="text" w:y="1"/>
        <w:tabs>
          <w:tab w:val="left" w:pos="1005"/>
        </w:tabs>
        <w:spacing w:after="0" w:line="240" w:lineRule="auto"/>
        <w:suppressOverlap/>
        <w:jc w:val="both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C)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II – IV – I – III   </w:t>
      </w:r>
      <w:r w:rsidR="0024711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       </w:t>
      </w:r>
      <w:r w:rsidRPr="0047189A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 D)</w:t>
      </w:r>
      <w:r w:rsidRPr="0047189A">
        <w:rPr>
          <w:rFonts w:ascii="Arial" w:eastAsia="Times New Roman" w:hAnsi="Arial" w:cs="Arial"/>
          <w:sz w:val="24"/>
          <w:szCs w:val="24"/>
          <w:lang w:eastAsia="tr-TR"/>
        </w:rPr>
        <w:t xml:space="preserve">    IV - II – I – III</w:t>
      </w:r>
    </w:p>
    <w:p w:rsidR="0047189A" w:rsidRPr="0047189A" w:rsidRDefault="0047189A" w:rsidP="0047189A">
      <w:pPr>
        <w:framePr w:hSpace="141" w:wrap="around" w:vAnchor="text" w:hAnchor="text" w:y="1"/>
        <w:spacing w:after="0" w:line="240" w:lineRule="auto"/>
        <w:suppressOverlap/>
        <w:rPr>
          <w:rFonts w:ascii="Arial" w:eastAsia="Times New Roman" w:hAnsi="Arial" w:cs="Arial"/>
          <w:iCs/>
          <w:sz w:val="24"/>
          <w:szCs w:val="24"/>
          <w:lang w:eastAsia="tr-TR"/>
        </w:rPr>
      </w:pPr>
    </w:p>
    <w:p w:rsidR="000721C6" w:rsidRP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15)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bilinçli tüketici davranışlardan 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değildir</w:t>
      </w:r>
      <w:r w:rsidRPr="000721C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? </w:t>
      </w:r>
    </w:p>
    <w:p w:rsid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A)  Lüks mallar tüketir                                     </w:t>
      </w:r>
    </w:p>
    <w:p w:rsidR="000721C6" w:rsidRP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B) Reklâmın etkisinde kalmaz.</w:t>
      </w:r>
    </w:p>
    <w:p w:rsidR="000721C6" w:rsidRDefault="000721C6" w:rsidP="000721C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C)  Satış fişi alır.                                             </w:t>
      </w:r>
    </w:p>
    <w:p w:rsidR="00823B25" w:rsidRPr="00134F7D" w:rsidRDefault="000721C6" w:rsidP="00134F7D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721C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D) Haklarını bilir ve uygular.</w:t>
      </w:r>
    </w:p>
    <w:sectPr w:rsidR="00823B25" w:rsidRPr="00134F7D" w:rsidSect="00254A7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D62EC"/>
    <w:multiLevelType w:val="hybridMultilevel"/>
    <w:tmpl w:val="4D20514C"/>
    <w:lvl w:ilvl="0" w:tplc="9AE498F4">
      <w:start w:val="1"/>
      <w:numFmt w:val="upperLetter"/>
      <w:lvlText w:val="%1-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175E"/>
    <w:rsid w:val="000721C6"/>
    <w:rsid w:val="00134F7D"/>
    <w:rsid w:val="0024711D"/>
    <w:rsid w:val="00253805"/>
    <w:rsid w:val="00254A7A"/>
    <w:rsid w:val="002F57DC"/>
    <w:rsid w:val="0047189A"/>
    <w:rsid w:val="005B40D3"/>
    <w:rsid w:val="00770664"/>
    <w:rsid w:val="007A6A2B"/>
    <w:rsid w:val="00823B25"/>
    <w:rsid w:val="00B1758E"/>
    <w:rsid w:val="00B8175E"/>
    <w:rsid w:val="00B97CF6"/>
    <w:rsid w:val="00C2599B"/>
    <w:rsid w:val="00C80BBE"/>
    <w:rsid w:val="00F3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9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A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B2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538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4A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3B2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538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CASPER</cp:lastModifiedBy>
  <cp:revision>2</cp:revision>
  <dcterms:created xsi:type="dcterms:W3CDTF">2015-03-05T13:25:00Z</dcterms:created>
  <dcterms:modified xsi:type="dcterms:W3CDTF">2015-03-08T17:58:00Z</dcterms:modified>
</cp:coreProperties>
</file>